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D" w:rsidRPr="007C674D" w:rsidRDefault="007C674D" w:rsidP="007C674D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7C674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7C674D" w:rsidRPr="007C674D" w:rsidRDefault="007C674D" w:rsidP="007C674D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7C674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  <w:t>Depth of field</w:t>
      </w:r>
    </w:p>
    <w:p w:rsidR="007C674D" w:rsidRPr="007C674D" w:rsidRDefault="007C674D" w:rsidP="007C674D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In any photograph there is only one point of true focus.</w:t>
      </w:r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br/>
        <w:t xml:space="preserve">When using a very fast lens, say f2, at wide open aperture the point of focus will be sharp but the foreground and background will be out of focus. </w:t>
      </w:r>
      <w:proofErr w:type="gramStart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Very useful for portraiture when you can isolate the person from the background.</w:t>
      </w:r>
      <w:proofErr w:type="gramEnd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Use a much smaller aperture for mid-distance or landscape photographs, </w:t>
      </w:r>
      <w:proofErr w:type="gramStart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Especially</w:t>
      </w:r>
      <w:proofErr w:type="gramEnd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with landscapes focus on a mid-distance point to get greater depth into the picture. Focusing on infinity will result in a very flat appearance. </w:t>
      </w:r>
      <w:proofErr w:type="gramStart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At any set aperture </w:t>
      </w:r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br/>
        <w:t>the longer the focal length of the lens the shallower the depth of field and the shorter the focal length of the lens the greater the depth of field.</w:t>
      </w:r>
      <w:proofErr w:type="gramEnd"/>
      <w:r w:rsidRPr="007C674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7C674D" w:rsidRPr="007C674D" w:rsidRDefault="007C674D" w:rsidP="007C674D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674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BA3550" w:rsidRDefault="007C674D"/>
    <w:sectPr w:rsidR="00BA3550" w:rsidSect="004A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74D"/>
    <w:rsid w:val="001706E4"/>
    <w:rsid w:val="004A6FBD"/>
    <w:rsid w:val="00715FCD"/>
    <w:rsid w:val="007C674D"/>
    <w:rsid w:val="00A4582A"/>
    <w:rsid w:val="00D3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BD"/>
  </w:style>
  <w:style w:type="paragraph" w:styleId="Heading3">
    <w:name w:val="heading 3"/>
    <w:basedOn w:val="Normal"/>
    <w:link w:val="Heading3Char"/>
    <w:uiPriority w:val="9"/>
    <w:qFormat/>
    <w:rsid w:val="007C67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7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835">
              <w:marLeft w:val="0"/>
              <w:marRight w:val="0"/>
              <w:marTop w:val="0"/>
              <w:marBottom w:val="0"/>
              <w:divBdr>
                <w:top w:val="single" w:sz="12" w:space="0" w:color="AA0000"/>
                <w:left w:val="single" w:sz="12" w:space="0" w:color="AA0000"/>
                <w:bottom w:val="single" w:sz="12" w:space="0" w:color="AA0000"/>
                <w:right w:val="single" w:sz="12" w:space="0" w:color="AA0000"/>
              </w:divBdr>
              <w:divsChild>
                <w:div w:id="111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 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dc:description/>
  <cp:lastModifiedBy>Gupta</cp:lastModifiedBy>
  <cp:revision>1</cp:revision>
  <dcterms:created xsi:type="dcterms:W3CDTF">2012-02-19T19:19:00Z</dcterms:created>
  <dcterms:modified xsi:type="dcterms:W3CDTF">2012-02-19T19:19:00Z</dcterms:modified>
</cp:coreProperties>
</file>